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E9" w:rsidRPr="00CE2FE9" w:rsidRDefault="00CE2FE9" w:rsidP="00CE2FE9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n-US"/>
        </w:rPr>
        <w:t>Японы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Хёого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Боловсролын</w:t>
      </w:r>
      <w:proofErr w:type="spellEnd"/>
      <w:r>
        <w:rPr>
          <w:rFonts w:ascii="Times New Roman" w:hAnsi="Times New Roman" w:cs="Times New Roman"/>
          <w:lang w:val="en-US"/>
        </w:rPr>
        <w:t xml:space="preserve"> И</w:t>
      </w:r>
      <w:r>
        <w:rPr>
          <w:rFonts w:ascii="Times New Roman" w:hAnsi="Times New Roman" w:cs="Times New Roman"/>
        </w:rPr>
        <w:t xml:space="preserve">х </w:t>
      </w:r>
      <w:proofErr w:type="spellStart"/>
      <w:r>
        <w:rPr>
          <w:rFonts w:ascii="Times New Roman" w:hAnsi="Times New Roman" w:cs="Times New Roman"/>
          <w:lang w:val="en-US"/>
        </w:rPr>
        <w:t>сургууль</w:t>
      </w:r>
      <w:proofErr w:type="spellEnd"/>
      <w:r>
        <w:rPr>
          <w:rFonts w:ascii="Times New Roman" w:hAnsi="Times New Roman" w:cs="Times New Roman"/>
          <w:lang w:val="en-US"/>
        </w:rPr>
        <w:t>, МУБИС-</w:t>
      </w:r>
      <w:proofErr w:type="spellStart"/>
      <w:r>
        <w:rPr>
          <w:rFonts w:ascii="Times New Roman" w:hAnsi="Times New Roman" w:cs="Times New Roman"/>
          <w:lang w:val="en-US"/>
        </w:rPr>
        <w:t>ийн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хамтын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ажиллагааны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гэрээ хийх үндэслэл </w:t>
      </w:r>
    </w:p>
    <w:p w:rsidR="0008090B" w:rsidRPr="00CE2FE9" w:rsidRDefault="0008090B" w:rsidP="00022B27">
      <w:pPr>
        <w:jc w:val="both"/>
        <w:rPr>
          <w:rFonts w:ascii="Times New Roman" w:hAnsi="Times New Roman" w:cs="Times New Roman"/>
        </w:rPr>
      </w:pPr>
      <w:r w:rsidRPr="00CE2FE9">
        <w:rPr>
          <w:rFonts w:ascii="Times New Roman" w:hAnsi="Times New Roman" w:cs="Times New Roman"/>
        </w:rPr>
        <w:t xml:space="preserve">Хоёр сургуулийн хамтын ажиллагааны товч түүх </w:t>
      </w:r>
    </w:p>
    <w:p w:rsidR="0008090B" w:rsidRPr="00CE2FE9" w:rsidRDefault="0097133A" w:rsidP="0097133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E2FE9">
        <w:rPr>
          <w:rFonts w:ascii="Times New Roman" w:hAnsi="Times New Roman" w:cs="Times New Roman"/>
        </w:rPr>
        <w:t xml:space="preserve">2007-2012 оны хооронд буюу нийт 5 жил тус 2 сургуулийн багш нар хамтарч ажиллаж байна. </w:t>
      </w:r>
      <w:r w:rsidR="00307F79" w:rsidRPr="00CE2FE9">
        <w:rPr>
          <w:rFonts w:ascii="Times New Roman" w:hAnsi="Times New Roman" w:cs="Times New Roman"/>
        </w:rPr>
        <w:t xml:space="preserve">2007-2010онуудад </w:t>
      </w:r>
      <w:r w:rsidR="0008090B" w:rsidRPr="00CE2FE9">
        <w:rPr>
          <w:rFonts w:ascii="Times New Roman" w:hAnsi="Times New Roman" w:cs="Times New Roman"/>
        </w:rPr>
        <w:t xml:space="preserve">Хёогогийн Боловсролын Их сургуулийн </w:t>
      </w:r>
      <w:r w:rsidR="00307F79" w:rsidRPr="00CE2FE9">
        <w:rPr>
          <w:rFonts w:ascii="Times New Roman" w:hAnsi="Times New Roman" w:cs="Times New Roman"/>
        </w:rPr>
        <w:t xml:space="preserve"> </w:t>
      </w:r>
      <w:r w:rsidR="0008090B" w:rsidRPr="00CE2FE9">
        <w:rPr>
          <w:rFonts w:ascii="Times New Roman" w:hAnsi="Times New Roman" w:cs="Times New Roman"/>
        </w:rPr>
        <w:t>багш профессор</w:t>
      </w:r>
      <w:r w:rsidR="0008090B" w:rsidRPr="00CE2FE9">
        <w:rPr>
          <w:rFonts w:ascii="Times New Roman" w:hAnsi="Times New Roman" w:cs="Times New Roman"/>
          <w:lang w:val="en-US"/>
        </w:rPr>
        <w:t xml:space="preserve"> Ph</w:t>
      </w:r>
      <w:r w:rsidR="0008090B" w:rsidRPr="00CE2FE9">
        <w:rPr>
          <w:rFonts w:ascii="Times New Roman" w:hAnsi="Times New Roman" w:cs="Times New Roman"/>
        </w:rPr>
        <w:t>.</w:t>
      </w:r>
      <w:r w:rsidR="0008090B" w:rsidRPr="00CE2FE9">
        <w:rPr>
          <w:rFonts w:ascii="Times New Roman" w:hAnsi="Times New Roman" w:cs="Times New Roman"/>
          <w:lang w:val="en-US"/>
        </w:rPr>
        <w:t>D</w:t>
      </w:r>
      <w:r w:rsidR="0008090B" w:rsidRPr="00CE2FE9">
        <w:rPr>
          <w:rFonts w:ascii="Times New Roman" w:hAnsi="Times New Roman" w:cs="Times New Roman"/>
        </w:rPr>
        <w:t xml:space="preserve"> Такаши Т</w:t>
      </w:r>
      <w:r w:rsidR="00307F79" w:rsidRPr="00CE2FE9">
        <w:rPr>
          <w:rFonts w:ascii="Times New Roman" w:hAnsi="Times New Roman" w:cs="Times New Roman"/>
        </w:rPr>
        <w:t xml:space="preserve">оригое, 2010-2012 онуудад </w:t>
      </w:r>
      <w:r w:rsidR="0008090B" w:rsidRPr="00CE2FE9">
        <w:rPr>
          <w:rFonts w:ascii="Times New Roman" w:hAnsi="Times New Roman" w:cs="Times New Roman"/>
        </w:rPr>
        <w:t xml:space="preserve">дэд профессор </w:t>
      </w:r>
      <w:r w:rsidR="0008090B" w:rsidRPr="00CE2FE9">
        <w:rPr>
          <w:rFonts w:ascii="Times New Roman" w:hAnsi="Times New Roman" w:cs="Times New Roman"/>
          <w:lang w:val="en-US"/>
        </w:rPr>
        <w:t>Ph</w:t>
      </w:r>
      <w:r w:rsidR="0008090B" w:rsidRPr="00CE2FE9">
        <w:rPr>
          <w:rFonts w:ascii="Times New Roman" w:hAnsi="Times New Roman" w:cs="Times New Roman"/>
        </w:rPr>
        <w:t>.</w:t>
      </w:r>
      <w:r w:rsidR="0008090B" w:rsidRPr="00CE2FE9">
        <w:rPr>
          <w:rFonts w:ascii="Times New Roman" w:hAnsi="Times New Roman" w:cs="Times New Roman"/>
          <w:lang w:val="en-US"/>
        </w:rPr>
        <w:t>D</w:t>
      </w:r>
      <w:r w:rsidR="0008090B" w:rsidRPr="00CE2FE9">
        <w:rPr>
          <w:rFonts w:ascii="Times New Roman" w:hAnsi="Times New Roman" w:cs="Times New Roman"/>
        </w:rPr>
        <w:t xml:space="preserve"> К.Ишикура</w:t>
      </w:r>
      <w:r w:rsidR="00307F79" w:rsidRPr="00CE2FE9">
        <w:rPr>
          <w:rFonts w:ascii="Times New Roman" w:hAnsi="Times New Roman" w:cs="Times New Roman"/>
        </w:rPr>
        <w:t xml:space="preserve"> нар МУБИС-ийн Боловсрол Судлалын Сургуулийн сэтгэл судлалын тэнхмийн багш дэд профессор </w:t>
      </w:r>
      <w:r w:rsidR="00307F79" w:rsidRPr="00CE2FE9">
        <w:rPr>
          <w:rFonts w:ascii="Times New Roman" w:hAnsi="Times New Roman" w:cs="Times New Roman"/>
          <w:lang w:val="en-US"/>
        </w:rPr>
        <w:t>Ph</w:t>
      </w:r>
      <w:r w:rsidR="00307F79" w:rsidRPr="00CE2FE9">
        <w:rPr>
          <w:rFonts w:ascii="Times New Roman" w:hAnsi="Times New Roman" w:cs="Times New Roman"/>
        </w:rPr>
        <w:t>.</w:t>
      </w:r>
      <w:r w:rsidR="00307F79" w:rsidRPr="00CE2FE9">
        <w:rPr>
          <w:rFonts w:ascii="Times New Roman" w:hAnsi="Times New Roman" w:cs="Times New Roman"/>
          <w:lang w:val="en-US"/>
        </w:rPr>
        <w:t>D</w:t>
      </w:r>
      <w:r w:rsidR="00307F79" w:rsidRPr="00CE2FE9">
        <w:rPr>
          <w:rFonts w:ascii="Times New Roman" w:hAnsi="Times New Roman" w:cs="Times New Roman"/>
        </w:rPr>
        <w:t>. Г.Батцэнгэл</w:t>
      </w:r>
      <w:r w:rsidR="00825089" w:rsidRPr="00CE2FE9">
        <w:rPr>
          <w:rFonts w:ascii="Times New Roman" w:hAnsi="Times New Roman" w:cs="Times New Roman"/>
        </w:rPr>
        <w:t xml:space="preserve">тэй </w:t>
      </w:r>
      <w:r w:rsidR="00307F79" w:rsidRPr="00CE2FE9">
        <w:rPr>
          <w:rFonts w:ascii="Times New Roman" w:hAnsi="Times New Roman" w:cs="Times New Roman"/>
        </w:rPr>
        <w:t xml:space="preserve"> хамтарч</w:t>
      </w:r>
      <w:r w:rsidR="00825089" w:rsidRPr="00CE2FE9">
        <w:rPr>
          <w:rFonts w:ascii="Times New Roman" w:hAnsi="Times New Roman" w:cs="Times New Roman"/>
        </w:rPr>
        <w:t xml:space="preserve"> тусгай хэрэгцээт боловсролын чиглэлийн төслийг амжилттай </w:t>
      </w:r>
      <w:r w:rsidR="00630724" w:rsidRPr="00CE2FE9">
        <w:rPr>
          <w:rFonts w:ascii="Times New Roman" w:hAnsi="Times New Roman" w:cs="Times New Roman"/>
        </w:rPr>
        <w:t xml:space="preserve">хэрэгжүүлсэн. Дээрхи </w:t>
      </w:r>
      <w:r w:rsidR="00825089" w:rsidRPr="00CE2FE9">
        <w:rPr>
          <w:rFonts w:ascii="Times New Roman" w:hAnsi="Times New Roman" w:cs="Times New Roman"/>
        </w:rPr>
        <w:t xml:space="preserve">төслийн хүрээнд </w:t>
      </w:r>
      <w:r w:rsidR="00630724" w:rsidRPr="00CE2FE9">
        <w:rPr>
          <w:rFonts w:ascii="Times New Roman" w:hAnsi="Times New Roman" w:cs="Times New Roman"/>
        </w:rPr>
        <w:t xml:space="preserve">сонсголын бэрхшээлтэй хүүхдийн </w:t>
      </w:r>
      <w:r w:rsidR="00825089" w:rsidRPr="00CE2FE9">
        <w:rPr>
          <w:rFonts w:ascii="Times New Roman" w:hAnsi="Times New Roman" w:cs="Times New Roman"/>
        </w:rPr>
        <w:t>д</w:t>
      </w:r>
      <w:r w:rsidR="00545B54" w:rsidRPr="00CE2FE9">
        <w:rPr>
          <w:rFonts w:ascii="Times New Roman" w:hAnsi="Times New Roman" w:cs="Times New Roman"/>
        </w:rPr>
        <w:t>охионы хэл</w:t>
      </w:r>
      <w:r w:rsidR="00630724" w:rsidRPr="00CE2FE9">
        <w:rPr>
          <w:rFonts w:ascii="Times New Roman" w:hAnsi="Times New Roman" w:cs="Times New Roman"/>
        </w:rPr>
        <w:t>ний заах арга</w:t>
      </w:r>
      <w:r w:rsidR="00545B54" w:rsidRPr="00CE2FE9">
        <w:rPr>
          <w:rFonts w:ascii="Times New Roman" w:hAnsi="Times New Roman" w:cs="Times New Roman"/>
        </w:rPr>
        <w:t xml:space="preserve">, багшийн мэргэжил дээшлүүлэх </w:t>
      </w:r>
      <w:r w:rsidR="00630724" w:rsidRPr="00CE2FE9">
        <w:rPr>
          <w:rFonts w:ascii="Times New Roman" w:hAnsi="Times New Roman" w:cs="Times New Roman"/>
        </w:rPr>
        <w:t>семинар  багш, судлаач оюутанд зориулсан сургалт</w:t>
      </w:r>
      <w:r w:rsidR="00545B54" w:rsidRPr="00CE2FE9">
        <w:rPr>
          <w:rFonts w:ascii="Times New Roman" w:hAnsi="Times New Roman" w:cs="Times New Roman"/>
        </w:rPr>
        <w:t xml:space="preserve">, </w:t>
      </w:r>
      <w:r w:rsidR="00307F79" w:rsidRPr="00CE2FE9">
        <w:rPr>
          <w:rFonts w:ascii="Times New Roman" w:hAnsi="Times New Roman" w:cs="Times New Roman"/>
        </w:rPr>
        <w:t>хамта</w:t>
      </w:r>
      <w:r w:rsidR="00545B54" w:rsidRPr="00CE2FE9">
        <w:rPr>
          <w:rFonts w:ascii="Times New Roman" w:hAnsi="Times New Roman" w:cs="Times New Roman"/>
        </w:rPr>
        <w:t xml:space="preserve">рсан гарын авлага боловсруулах, эцэг эхэд зөвлөгөө өгөх, </w:t>
      </w:r>
      <w:r w:rsidR="00022B27" w:rsidRPr="00CE2FE9">
        <w:rPr>
          <w:rFonts w:ascii="Times New Roman" w:hAnsi="Times New Roman" w:cs="Times New Roman"/>
        </w:rPr>
        <w:t>туршлага солилцох</w:t>
      </w:r>
      <w:r w:rsidR="00545B54" w:rsidRPr="00CE2FE9">
        <w:rPr>
          <w:rFonts w:ascii="Times New Roman" w:hAnsi="Times New Roman" w:cs="Times New Roman"/>
        </w:rPr>
        <w:t xml:space="preserve"> зэрэг ажлуудыг амжилттай хийж ирсэн. </w:t>
      </w:r>
      <w:r w:rsidR="00022B27" w:rsidRPr="00CE2FE9">
        <w:rPr>
          <w:rFonts w:ascii="Times New Roman" w:hAnsi="Times New Roman" w:cs="Times New Roman"/>
        </w:rPr>
        <w:t xml:space="preserve"> </w:t>
      </w:r>
    </w:p>
    <w:p w:rsidR="0008090B" w:rsidRPr="00CE2FE9" w:rsidRDefault="00E6766A" w:rsidP="00022B2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E2FE9">
        <w:rPr>
          <w:rFonts w:ascii="Times New Roman" w:hAnsi="Times New Roman" w:cs="Times New Roman"/>
        </w:rPr>
        <w:t>Хоёр сургуулийн хооронд багш солилцсон. МУБИС-д Хёогогийн Боловсролын Их сургуулийн  багш профессор</w:t>
      </w:r>
      <w:r w:rsidRPr="00CE2FE9">
        <w:rPr>
          <w:rFonts w:ascii="Times New Roman" w:hAnsi="Times New Roman" w:cs="Times New Roman"/>
          <w:lang w:val="en-US"/>
        </w:rPr>
        <w:t xml:space="preserve"> Ph</w:t>
      </w:r>
      <w:r w:rsidRPr="00CE2FE9">
        <w:rPr>
          <w:rFonts w:ascii="Times New Roman" w:hAnsi="Times New Roman" w:cs="Times New Roman"/>
        </w:rPr>
        <w:t>.</w:t>
      </w:r>
      <w:r w:rsidRPr="00CE2FE9">
        <w:rPr>
          <w:rFonts w:ascii="Times New Roman" w:hAnsi="Times New Roman" w:cs="Times New Roman"/>
          <w:lang w:val="en-US"/>
        </w:rPr>
        <w:t>D</w:t>
      </w:r>
      <w:r w:rsidRPr="00CE2FE9">
        <w:rPr>
          <w:rFonts w:ascii="Times New Roman" w:hAnsi="Times New Roman" w:cs="Times New Roman"/>
        </w:rPr>
        <w:t xml:space="preserve"> Такаши Торигое, дэд профессор </w:t>
      </w:r>
      <w:r w:rsidRPr="00CE2FE9">
        <w:rPr>
          <w:rFonts w:ascii="Times New Roman" w:hAnsi="Times New Roman" w:cs="Times New Roman"/>
          <w:lang w:val="en-US"/>
        </w:rPr>
        <w:t>Ph</w:t>
      </w:r>
      <w:r w:rsidRPr="00CE2FE9">
        <w:rPr>
          <w:rFonts w:ascii="Times New Roman" w:hAnsi="Times New Roman" w:cs="Times New Roman"/>
        </w:rPr>
        <w:t>.</w:t>
      </w:r>
      <w:r w:rsidRPr="00CE2FE9">
        <w:rPr>
          <w:rFonts w:ascii="Times New Roman" w:hAnsi="Times New Roman" w:cs="Times New Roman"/>
          <w:lang w:val="en-US"/>
        </w:rPr>
        <w:t>D</w:t>
      </w:r>
      <w:r w:rsidRPr="00CE2FE9">
        <w:rPr>
          <w:rFonts w:ascii="Times New Roman" w:hAnsi="Times New Roman" w:cs="Times New Roman"/>
        </w:rPr>
        <w:t xml:space="preserve"> К.Ишикура, Ш.Исава, Окамура нар зочилсон.</w:t>
      </w:r>
    </w:p>
    <w:p w:rsidR="00E6766A" w:rsidRPr="00CE2FE9" w:rsidRDefault="00E6766A" w:rsidP="00E6766A">
      <w:pPr>
        <w:pStyle w:val="ListParagraph"/>
        <w:jc w:val="both"/>
        <w:rPr>
          <w:rFonts w:ascii="Times New Roman" w:hAnsi="Times New Roman" w:cs="Times New Roman"/>
        </w:rPr>
      </w:pPr>
      <w:r w:rsidRPr="00CE2FE9">
        <w:rPr>
          <w:rFonts w:ascii="Times New Roman" w:hAnsi="Times New Roman" w:cs="Times New Roman"/>
        </w:rPr>
        <w:t>МУБИС-аас  проф.</w:t>
      </w:r>
      <w:r w:rsidRPr="00CE2FE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CE2FE9">
        <w:rPr>
          <w:rFonts w:ascii="Times New Roman" w:hAnsi="Times New Roman" w:cs="Times New Roman"/>
          <w:lang w:val="en-US"/>
        </w:rPr>
        <w:t>Ph</w:t>
      </w:r>
      <w:r w:rsidRPr="00CE2FE9">
        <w:rPr>
          <w:rFonts w:ascii="Times New Roman" w:hAnsi="Times New Roman" w:cs="Times New Roman"/>
        </w:rPr>
        <w:t>.</w:t>
      </w:r>
      <w:r w:rsidRPr="00CE2FE9">
        <w:rPr>
          <w:rFonts w:ascii="Times New Roman" w:hAnsi="Times New Roman" w:cs="Times New Roman"/>
          <w:lang w:val="en-US"/>
        </w:rPr>
        <w:t>D</w:t>
      </w:r>
      <w:r w:rsidRPr="00CE2FE9">
        <w:rPr>
          <w:rFonts w:ascii="Times New Roman" w:hAnsi="Times New Roman" w:cs="Times New Roman"/>
        </w:rPr>
        <w:t>. О.Мягмар дэд проф.</w:t>
      </w:r>
      <w:proofErr w:type="gramEnd"/>
      <w:r w:rsidRPr="00CE2FE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CE2FE9">
        <w:rPr>
          <w:rFonts w:ascii="Times New Roman" w:hAnsi="Times New Roman" w:cs="Times New Roman"/>
          <w:lang w:val="en-US"/>
        </w:rPr>
        <w:t>Ph</w:t>
      </w:r>
      <w:r w:rsidRPr="00CE2FE9">
        <w:rPr>
          <w:rFonts w:ascii="Times New Roman" w:hAnsi="Times New Roman" w:cs="Times New Roman"/>
        </w:rPr>
        <w:t>.</w:t>
      </w:r>
      <w:r w:rsidRPr="00CE2FE9">
        <w:rPr>
          <w:rFonts w:ascii="Times New Roman" w:hAnsi="Times New Roman" w:cs="Times New Roman"/>
          <w:lang w:val="en-US"/>
        </w:rPr>
        <w:t>D</w:t>
      </w:r>
      <w:r w:rsidRPr="00CE2FE9">
        <w:rPr>
          <w:rFonts w:ascii="Times New Roman" w:hAnsi="Times New Roman" w:cs="Times New Roman"/>
        </w:rPr>
        <w:t xml:space="preserve"> Г.Батцэнгэл, нар Хёогогийн Боловсролын Их Сургуульд </w:t>
      </w:r>
      <w:r w:rsidR="0097133A" w:rsidRPr="00CE2FE9">
        <w:rPr>
          <w:rFonts w:ascii="Times New Roman" w:hAnsi="Times New Roman" w:cs="Times New Roman"/>
        </w:rPr>
        <w:t>зочилж туршлага солилцсон</w:t>
      </w:r>
      <w:r w:rsidRPr="00CE2FE9">
        <w:rPr>
          <w:rFonts w:ascii="Times New Roman" w:hAnsi="Times New Roman" w:cs="Times New Roman"/>
        </w:rPr>
        <w:t>.</w:t>
      </w:r>
      <w:proofErr w:type="gramEnd"/>
      <w:r w:rsidRPr="00CE2FE9">
        <w:rPr>
          <w:rFonts w:ascii="Times New Roman" w:hAnsi="Times New Roman" w:cs="Times New Roman"/>
        </w:rPr>
        <w:t xml:space="preserve"> </w:t>
      </w:r>
    </w:p>
    <w:p w:rsidR="00E6766A" w:rsidRPr="00CE2FE9" w:rsidRDefault="00E6766A" w:rsidP="00022B2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E2FE9">
        <w:rPr>
          <w:rFonts w:ascii="Times New Roman" w:hAnsi="Times New Roman" w:cs="Times New Roman"/>
        </w:rPr>
        <w:t>2010онд  Хёогогийн</w:t>
      </w:r>
      <w:r w:rsidR="00516997" w:rsidRPr="00CE2FE9">
        <w:rPr>
          <w:rFonts w:ascii="Times New Roman" w:hAnsi="Times New Roman" w:cs="Times New Roman"/>
        </w:rPr>
        <w:t xml:space="preserve"> Их Сургуулийн санхүүжилтээр “ Х</w:t>
      </w:r>
      <w:r w:rsidRPr="00CE2FE9">
        <w:rPr>
          <w:rFonts w:ascii="Times New Roman" w:hAnsi="Times New Roman" w:cs="Times New Roman"/>
        </w:rPr>
        <w:t xml:space="preserve">өгжлийн бэрхшээлтэй хүүхэдтэй ажиллах арга зүй” гарын авлагыг </w:t>
      </w:r>
      <w:r w:rsidR="00516997" w:rsidRPr="00CE2FE9">
        <w:rPr>
          <w:rFonts w:ascii="Times New Roman" w:hAnsi="Times New Roman" w:cs="Times New Roman"/>
        </w:rPr>
        <w:t xml:space="preserve">профессор багш Ишикура, Исава, Г.Батцэнгэл нар </w:t>
      </w:r>
      <w:r w:rsidRPr="00CE2FE9">
        <w:rPr>
          <w:rFonts w:ascii="Times New Roman" w:hAnsi="Times New Roman" w:cs="Times New Roman"/>
        </w:rPr>
        <w:t xml:space="preserve">боловсруулж </w:t>
      </w:r>
      <w:r w:rsidR="00516997" w:rsidRPr="00CE2FE9">
        <w:rPr>
          <w:rFonts w:ascii="Times New Roman" w:hAnsi="Times New Roman" w:cs="Times New Roman"/>
        </w:rPr>
        <w:t xml:space="preserve">Монголын </w:t>
      </w:r>
      <w:r w:rsidRPr="00CE2FE9">
        <w:rPr>
          <w:rFonts w:ascii="Times New Roman" w:hAnsi="Times New Roman" w:cs="Times New Roman"/>
        </w:rPr>
        <w:t xml:space="preserve"> сургууль багш нарт үнэгүй тараасан. </w:t>
      </w:r>
    </w:p>
    <w:p w:rsidR="005273F5" w:rsidRPr="00CE2FE9" w:rsidRDefault="005273F5" w:rsidP="00022B2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E2FE9">
        <w:rPr>
          <w:rFonts w:ascii="Times New Roman" w:hAnsi="Times New Roman" w:cs="Times New Roman"/>
        </w:rPr>
        <w:t>2012онд УИХ-ын гишүүн С.Оюун тус сургуулийн багштай хамтарч Японы тусгай хэрэгцээт боловсролын байгуулагуудтай танилцсан</w:t>
      </w:r>
    </w:p>
    <w:p w:rsidR="00E6766A" w:rsidRPr="00CE2FE9" w:rsidRDefault="0097133A" w:rsidP="0097133A">
      <w:pPr>
        <w:ind w:left="360"/>
        <w:jc w:val="both"/>
        <w:rPr>
          <w:rFonts w:ascii="Times New Roman" w:hAnsi="Times New Roman" w:cs="Times New Roman"/>
        </w:rPr>
      </w:pPr>
      <w:r w:rsidRPr="00CE2FE9">
        <w:rPr>
          <w:rFonts w:ascii="Times New Roman" w:hAnsi="Times New Roman" w:cs="Times New Roman"/>
        </w:rPr>
        <w:t xml:space="preserve">Цаашдын зорилт </w:t>
      </w:r>
    </w:p>
    <w:p w:rsidR="0097133A" w:rsidRPr="00CE2FE9" w:rsidRDefault="0097133A" w:rsidP="0097133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E2FE9">
        <w:rPr>
          <w:rFonts w:ascii="Times New Roman" w:hAnsi="Times New Roman" w:cs="Times New Roman"/>
        </w:rPr>
        <w:t xml:space="preserve">МУБИС-д хөгжлийн бэрхшээлтэй хүүхэдтэй ажиллах багшийн анги нээхэд хамтарч ажиллах </w:t>
      </w:r>
    </w:p>
    <w:p w:rsidR="0097133A" w:rsidRPr="00CE2FE9" w:rsidRDefault="0097133A" w:rsidP="0097133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E2FE9">
        <w:rPr>
          <w:rFonts w:ascii="Times New Roman" w:hAnsi="Times New Roman" w:cs="Times New Roman"/>
        </w:rPr>
        <w:t xml:space="preserve">Хёогогийн Их сургуулийн багш нараас сургалтын хөтөлбөр боловсруулахад туслалцаа авах </w:t>
      </w:r>
    </w:p>
    <w:p w:rsidR="0097133A" w:rsidRPr="00CE2FE9" w:rsidRDefault="0097133A" w:rsidP="0097133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E2FE9">
        <w:rPr>
          <w:rFonts w:ascii="Times New Roman" w:hAnsi="Times New Roman" w:cs="Times New Roman"/>
        </w:rPr>
        <w:t>Багш</w:t>
      </w:r>
      <w:r w:rsidR="00516997" w:rsidRPr="00CE2FE9">
        <w:rPr>
          <w:rFonts w:ascii="Times New Roman" w:hAnsi="Times New Roman" w:cs="Times New Roman"/>
        </w:rPr>
        <w:t>, судлаач нарыг</w:t>
      </w:r>
      <w:r w:rsidRPr="00CE2FE9">
        <w:rPr>
          <w:rFonts w:ascii="Times New Roman" w:hAnsi="Times New Roman" w:cs="Times New Roman"/>
        </w:rPr>
        <w:t xml:space="preserve"> солилцох</w:t>
      </w:r>
    </w:p>
    <w:p w:rsidR="0097133A" w:rsidRPr="00CE2FE9" w:rsidRDefault="0097133A" w:rsidP="0097133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E2FE9">
        <w:rPr>
          <w:rFonts w:ascii="Times New Roman" w:hAnsi="Times New Roman" w:cs="Times New Roman"/>
        </w:rPr>
        <w:t xml:space="preserve">Хамтарсан судалгаа хийж гарын авлага боловсруулах </w:t>
      </w:r>
      <w:r w:rsidR="00516997" w:rsidRPr="00CE2FE9">
        <w:rPr>
          <w:rFonts w:ascii="Times New Roman" w:hAnsi="Times New Roman" w:cs="Times New Roman"/>
        </w:rPr>
        <w:t xml:space="preserve">гэх мэт </w:t>
      </w:r>
    </w:p>
    <w:p w:rsidR="005273F5" w:rsidRPr="00CE2FE9" w:rsidRDefault="005273F5" w:rsidP="005273F5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CE2FE9">
        <w:rPr>
          <w:rFonts w:ascii="Times New Roman" w:hAnsi="Times New Roman" w:cs="Times New Roman"/>
          <w:lang w:val="en-US"/>
        </w:rPr>
        <w:t>Яагаад</w:t>
      </w:r>
      <w:proofErr w:type="spellEnd"/>
      <w:r w:rsidRPr="00CE2FE9">
        <w:rPr>
          <w:rFonts w:ascii="Times New Roman" w:hAnsi="Times New Roman" w:cs="Times New Roman"/>
          <w:lang w:val="en-US"/>
        </w:rPr>
        <w:t xml:space="preserve"> </w:t>
      </w:r>
      <w:r w:rsidRPr="00CE2FE9">
        <w:rPr>
          <w:rFonts w:ascii="Times New Roman" w:hAnsi="Times New Roman" w:cs="Times New Roman"/>
        </w:rPr>
        <w:t>Хёогогийн Их Сургуулийг сонгов?</w:t>
      </w:r>
      <w:proofErr w:type="gramEnd"/>
    </w:p>
    <w:p w:rsidR="005273F5" w:rsidRPr="00CE2FE9" w:rsidRDefault="005273F5" w:rsidP="005273F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E2FE9">
        <w:rPr>
          <w:rFonts w:ascii="Times New Roman" w:hAnsi="Times New Roman" w:cs="Times New Roman"/>
        </w:rPr>
        <w:t xml:space="preserve">Тус сургуулийн тусгай хэрэгцээт боловсролын тэнхим жишээ нь сонсголын бэрхшээлтэй дохионы хэлний чиглэлээр профессо Такаши Торигое гэх мэт  нарийн мэргэшсэн чадварлаг багш нартай / </w:t>
      </w:r>
    </w:p>
    <w:p w:rsidR="005273F5" w:rsidRPr="00CE2FE9" w:rsidRDefault="005273F5" w:rsidP="005273F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E2FE9">
        <w:rPr>
          <w:rFonts w:ascii="Times New Roman" w:hAnsi="Times New Roman" w:cs="Times New Roman"/>
        </w:rPr>
        <w:t xml:space="preserve">Тус сургуулийн тусгай хэрэгцээт боловсролын тэнхмийн багш нар Монголын тусгай хэрэгцээт боловсролын нөхцөл байдлын талаар тодорхой сайн ойлголттой, Монголын тусгай боловсролын нөхцөл байдлын талаар нилээд сайн судалгаа хийсэн </w:t>
      </w:r>
    </w:p>
    <w:p w:rsidR="005273F5" w:rsidRPr="00CE2FE9" w:rsidRDefault="005273F5" w:rsidP="005273F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E2FE9">
        <w:rPr>
          <w:rFonts w:ascii="Times New Roman" w:hAnsi="Times New Roman" w:cs="Times New Roman"/>
        </w:rPr>
        <w:t xml:space="preserve">Тус сургуулийн </w:t>
      </w:r>
      <w:r w:rsidR="00516997" w:rsidRPr="00CE2FE9">
        <w:rPr>
          <w:rFonts w:ascii="Times New Roman" w:hAnsi="Times New Roman" w:cs="Times New Roman"/>
        </w:rPr>
        <w:t xml:space="preserve">тусгай боловсролын </w:t>
      </w:r>
      <w:r w:rsidRPr="00CE2FE9">
        <w:rPr>
          <w:rFonts w:ascii="Times New Roman" w:hAnsi="Times New Roman" w:cs="Times New Roman"/>
        </w:rPr>
        <w:t xml:space="preserve">мэргэжлийн багш нарын хооронд хамтын ажиллагаа </w:t>
      </w:r>
      <w:r w:rsidR="00516997" w:rsidRPr="00CE2FE9">
        <w:rPr>
          <w:rFonts w:ascii="Times New Roman" w:hAnsi="Times New Roman" w:cs="Times New Roman"/>
        </w:rPr>
        <w:t xml:space="preserve">2007-2012оны хооронд харьцангуй </w:t>
      </w:r>
      <w:r w:rsidRPr="00CE2FE9">
        <w:rPr>
          <w:rFonts w:ascii="Times New Roman" w:hAnsi="Times New Roman" w:cs="Times New Roman"/>
        </w:rPr>
        <w:t xml:space="preserve">удаан хугацаанд тогтвортой хөгжиж ирсэн </w:t>
      </w:r>
    </w:p>
    <w:p w:rsidR="005273F5" w:rsidRPr="005273F5" w:rsidRDefault="005273F5" w:rsidP="005273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133A" w:rsidRPr="0097133A" w:rsidRDefault="0097133A" w:rsidP="009713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97133A" w:rsidRPr="0097133A" w:rsidSect="00022B27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golian Baiti">
    <w:panose1 w:val="03000500000000000000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E0292"/>
    <w:multiLevelType w:val="hybridMultilevel"/>
    <w:tmpl w:val="E9BED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49122D"/>
    <w:multiLevelType w:val="hybridMultilevel"/>
    <w:tmpl w:val="E2BA7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022B27"/>
    <w:rsid w:val="00022B27"/>
    <w:rsid w:val="0008090B"/>
    <w:rsid w:val="001178ED"/>
    <w:rsid w:val="00307F79"/>
    <w:rsid w:val="003F0058"/>
    <w:rsid w:val="004A49ED"/>
    <w:rsid w:val="00516997"/>
    <w:rsid w:val="005273F5"/>
    <w:rsid w:val="00545B54"/>
    <w:rsid w:val="00630724"/>
    <w:rsid w:val="006D1E31"/>
    <w:rsid w:val="006F716A"/>
    <w:rsid w:val="00825089"/>
    <w:rsid w:val="0097133A"/>
    <w:rsid w:val="00984DCB"/>
    <w:rsid w:val="00C611F2"/>
    <w:rsid w:val="00CE2FE9"/>
    <w:rsid w:val="00E67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Mon" w:eastAsiaTheme="minorHAnsi" w:hAnsi="Arial Mo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16A"/>
    <w:rPr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9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Mogul</cp:lastModifiedBy>
  <cp:revision>14</cp:revision>
  <dcterms:created xsi:type="dcterms:W3CDTF">2013-04-19T08:21:00Z</dcterms:created>
  <dcterms:modified xsi:type="dcterms:W3CDTF">2014-04-29T00:06:00Z</dcterms:modified>
</cp:coreProperties>
</file>